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10" w:rsidRDefault="004941D6" w:rsidP="00C1318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-229235</wp:posOffset>
            </wp:positionH>
            <wp:positionV relativeFrom="margin">
              <wp:posOffset>-125730</wp:posOffset>
            </wp:positionV>
            <wp:extent cx="6572250" cy="9048750"/>
            <wp:effectExtent l="19050" t="0" r="0" b="0"/>
            <wp:wrapSquare wrapText="bothSides"/>
            <wp:docPr id="1" name="Рисунок 1" descr="C:\Users\User\Desktop\2023-09-12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-09-12 2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04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4D10" w:rsidRDefault="002E4D10" w:rsidP="00C13184">
      <w:pPr>
        <w:rPr>
          <w:sz w:val="24"/>
          <w:szCs w:val="24"/>
        </w:rPr>
      </w:pPr>
    </w:p>
    <w:p w:rsidR="004941D6" w:rsidRDefault="0028109C" w:rsidP="00355500">
      <w:pPr>
        <w:rPr>
          <w:sz w:val="24"/>
          <w:szCs w:val="24"/>
        </w:rPr>
      </w:pPr>
      <w:r w:rsidRPr="00740D24">
        <w:rPr>
          <w:sz w:val="24"/>
          <w:szCs w:val="24"/>
        </w:rPr>
        <w:t xml:space="preserve"> </w:t>
      </w:r>
    </w:p>
    <w:p w:rsidR="004F2566" w:rsidRPr="004F2566" w:rsidRDefault="00C13184" w:rsidP="00355500">
      <w:pPr>
        <w:rPr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lastRenderedPageBreak/>
        <w:t xml:space="preserve"> </w:t>
      </w:r>
      <w:r w:rsidR="00C424B3">
        <w:rPr>
          <w:rFonts w:eastAsia="Times New Roman"/>
          <w:color w:val="000000"/>
          <w:spacing w:val="-2"/>
          <w:sz w:val="24"/>
          <w:szCs w:val="24"/>
        </w:rPr>
        <w:t xml:space="preserve">- </w:t>
      </w:r>
      <w:r w:rsidR="004F2566" w:rsidRPr="004F2566">
        <w:rPr>
          <w:rFonts w:eastAsia="Times New Roman"/>
          <w:color w:val="000000"/>
          <w:spacing w:val="-2"/>
          <w:sz w:val="24"/>
          <w:szCs w:val="24"/>
        </w:rPr>
        <w:t xml:space="preserve"> учет индивидуальных и возрастных особенностей обучающихся;</w:t>
      </w:r>
    </w:p>
    <w:p w:rsidR="004F2566" w:rsidRPr="004F2566" w:rsidRDefault="00C13184" w:rsidP="00C13184">
      <w:pPr>
        <w:shd w:val="clear" w:color="auto" w:fill="FFFFFF"/>
        <w:tabs>
          <w:tab w:val="left" w:pos="187"/>
        </w:tabs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 xml:space="preserve">    </w:t>
      </w:r>
      <w:r w:rsidR="00C424B3">
        <w:rPr>
          <w:rFonts w:eastAsia="Times New Roman"/>
          <w:color w:val="000000"/>
          <w:spacing w:val="-2"/>
          <w:sz w:val="24"/>
          <w:szCs w:val="24"/>
        </w:rPr>
        <w:t xml:space="preserve">- </w:t>
      </w:r>
      <w:r w:rsidR="00C424B3" w:rsidRPr="004F2566">
        <w:rPr>
          <w:rFonts w:eastAsia="Times New Roman"/>
          <w:color w:val="000000"/>
          <w:spacing w:val="-2"/>
          <w:sz w:val="24"/>
          <w:szCs w:val="24"/>
        </w:rPr>
        <w:t>объектив</w:t>
      </w:r>
      <w:r w:rsidR="00C424B3">
        <w:rPr>
          <w:rFonts w:eastAsia="Times New Roman"/>
          <w:color w:val="000000"/>
          <w:spacing w:val="-2"/>
          <w:sz w:val="24"/>
          <w:szCs w:val="24"/>
        </w:rPr>
        <w:t>н</w:t>
      </w:r>
      <w:r w:rsidR="00C424B3" w:rsidRPr="004F2566">
        <w:rPr>
          <w:rFonts w:eastAsia="Times New Roman"/>
          <w:color w:val="000000"/>
          <w:spacing w:val="-2"/>
          <w:sz w:val="24"/>
          <w:szCs w:val="24"/>
        </w:rPr>
        <w:t>ость</w:t>
      </w:r>
      <w:r w:rsidR="004F2566" w:rsidRPr="004F2566">
        <w:rPr>
          <w:rFonts w:eastAsia="Times New Roman"/>
          <w:color w:val="000000"/>
          <w:spacing w:val="-2"/>
          <w:sz w:val="24"/>
          <w:szCs w:val="24"/>
        </w:rPr>
        <w:t>;</w:t>
      </w:r>
    </w:p>
    <w:p w:rsidR="004F2566" w:rsidRPr="00C424B3" w:rsidRDefault="00C13184" w:rsidP="00C13184">
      <w:pPr>
        <w:shd w:val="clear" w:color="auto" w:fill="FFFFFF"/>
        <w:tabs>
          <w:tab w:val="left" w:pos="187"/>
        </w:tabs>
        <w:rPr>
          <w:b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 xml:space="preserve">    </w:t>
      </w:r>
      <w:r w:rsidR="00C424B3">
        <w:rPr>
          <w:rFonts w:eastAsia="Times New Roman"/>
          <w:color w:val="000000"/>
          <w:spacing w:val="-2"/>
          <w:sz w:val="24"/>
          <w:szCs w:val="24"/>
        </w:rPr>
        <w:t xml:space="preserve">- </w:t>
      </w:r>
      <w:r w:rsidR="004F2566" w:rsidRPr="004F2566">
        <w:rPr>
          <w:rFonts w:eastAsia="Times New Roman"/>
          <w:color w:val="000000"/>
          <w:spacing w:val="-2"/>
          <w:sz w:val="24"/>
          <w:szCs w:val="24"/>
        </w:rPr>
        <w:t>специфика деятельности творческого объединения и конкретного периода обучения;</w:t>
      </w:r>
      <w:r w:rsidR="004F2566" w:rsidRPr="004F2566">
        <w:rPr>
          <w:rFonts w:eastAsia="Times New Roman"/>
          <w:color w:val="000000"/>
          <w:spacing w:val="-2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 xml:space="preserve">   </w:t>
      </w:r>
      <w:r w:rsidR="00C424B3">
        <w:rPr>
          <w:rFonts w:eastAsia="Times New Roman"/>
          <w:color w:val="000000"/>
          <w:spacing w:val="-1"/>
          <w:sz w:val="24"/>
          <w:szCs w:val="24"/>
        </w:rPr>
        <w:t>- свобода</w:t>
      </w:r>
      <w:r w:rsidR="004F2566" w:rsidRPr="004F2566">
        <w:rPr>
          <w:rFonts w:eastAsia="Times New Roman"/>
          <w:color w:val="000000"/>
          <w:spacing w:val="-1"/>
          <w:sz w:val="24"/>
          <w:szCs w:val="24"/>
        </w:rPr>
        <w:t xml:space="preserve"> выбора педагогом форм проведения и оценки результатов.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 w:rsidR="004F2566" w:rsidRPr="00C424B3">
        <w:rPr>
          <w:b/>
          <w:color w:val="000000"/>
          <w:spacing w:val="2"/>
          <w:sz w:val="24"/>
          <w:szCs w:val="24"/>
        </w:rPr>
        <w:t xml:space="preserve">5. </w:t>
      </w:r>
      <w:proofErr w:type="spellStart"/>
      <w:r w:rsidR="004F2566" w:rsidRPr="00C424B3">
        <w:rPr>
          <w:rFonts w:eastAsia="Times New Roman"/>
          <w:b/>
          <w:color w:val="000000"/>
          <w:spacing w:val="2"/>
          <w:sz w:val="24"/>
          <w:szCs w:val="24"/>
        </w:rPr>
        <w:t>Периодичнсть</w:t>
      </w:r>
      <w:proofErr w:type="spellEnd"/>
      <w:r w:rsidR="004F2566" w:rsidRPr="00C424B3">
        <w:rPr>
          <w:rFonts w:eastAsia="Times New Roman"/>
          <w:b/>
          <w:color w:val="000000"/>
          <w:spacing w:val="2"/>
          <w:sz w:val="24"/>
          <w:szCs w:val="24"/>
        </w:rPr>
        <w:t xml:space="preserve"> и поряд</w:t>
      </w:r>
      <w:r w:rsidR="00626395">
        <w:rPr>
          <w:rFonts w:eastAsia="Times New Roman"/>
          <w:b/>
          <w:color w:val="000000"/>
          <w:spacing w:val="2"/>
          <w:sz w:val="24"/>
          <w:szCs w:val="24"/>
        </w:rPr>
        <w:t>ок проведения текущего контроля и</w:t>
      </w:r>
      <w:r w:rsidR="004F2566" w:rsidRPr="00C424B3">
        <w:rPr>
          <w:rFonts w:eastAsia="Times New Roman"/>
          <w:b/>
          <w:color w:val="000000"/>
          <w:spacing w:val="2"/>
          <w:sz w:val="24"/>
          <w:szCs w:val="24"/>
        </w:rPr>
        <w:t xml:space="preserve"> промежуточной </w:t>
      </w:r>
      <w:r>
        <w:rPr>
          <w:rFonts w:eastAsia="Times New Roman"/>
          <w:b/>
          <w:color w:val="000000"/>
          <w:spacing w:val="2"/>
          <w:sz w:val="24"/>
          <w:szCs w:val="24"/>
        </w:rPr>
        <w:t>а</w:t>
      </w:r>
      <w:r w:rsidR="004F2566" w:rsidRPr="00C424B3">
        <w:rPr>
          <w:rFonts w:eastAsia="Times New Roman"/>
          <w:b/>
          <w:color w:val="000000"/>
          <w:spacing w:val="3"/>
          <w:sz w:val="24"/>
          <w:szCs w:val="24"/>
        </w:rPr>
        <w:t>ттестации.</w:t>
      </w:r>
    </w:p>
    <w:p w:rsidR="004F2566" w:rsidRPr="004F2566" w:rsidRDefault="00C13184" w:rsidP="00C13184">
      <w:pPr>
        <w:shd w:val="clear" w:color="auto" w:fill="FFFFFF"/>
        <w:spacing w:before="43"/>
        <w:ind w:left="79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</w:t>
      </w:r>
      <w:r w:rsidR="004F2566" w:rsidRPr="004F2566">
        <w:rPr>
          <w:color w:val="000000"/>
          <w:spacing w:val="-2"/>
          <w:sz w:val="24"/>
          <w:szCs w:val="24"/>
        </w:rPr>
        <w:t xml:space="preserve">5.1.   </w:t>
      </w:r>
      <w:r w:rsidR="004F2566" w:rsidRPr="004F2566">
        <w:rPr>
          <w:rFonts w:eastAsia="Times New Roman"/>
          <w:color w:val="000000"/>
          <w:spacing w:val="-2"/>
          <w:sz w:val="24"/>
          <w:szCs w:val="24"/>
        </w:rPr>
        <w:t>Текущи</w:t>
      </w:r>
      <w:r w:rsidR="00C424B3">
        <w:rPr>
          <w:rFonts w:eastAsia="Times New Roman"/>
          <w:color w:val="000000"/>
          <w:spacing w:val="-2"/>
          <w:sz w:val="24"/>
          <w:szCs w:val="24"/>
        </w:rPr>
        <w:t xml:space="preserve">й   контроль   осуществляется  </w:t>
      </w:r>
      <w:r w:rsidR="004F2566" w:rsidRPr="004F2566">
        <w:rPr>
          <w:rFonts w:eastAsia="Times New Roman"/>
          <w:color w:val="000000"/>
          <w:spacing w:val="-2"/>
          <w:sz w:val="24"/>
          <w:szCs w:val="24"/>
        </w:rPr>
        <w:t xml:space="preserve">педагогом  дополнительного   образования   </w:t>
      </w:r>
      <w:proofErr w:type="gramStart"/>
      <w:r w:rsidR="004F2566" w:rsidRPr="004F2566">
        <w:rPr>
          <w:rFonts w:eastAsia="Times New Roman"/>
          <w:color w:val="000000"/>
          <w:spacing w:val="-2"/>
          <w:sz w:val="24"/>
          <w:szCs w:val="24"/>
        </w:rPr>
        <w:t>в</w:t>
      </w:r>
      <w:proofErr w:type="gramEnd"/>
    </w:p>
    <w:p w:rsidR="004F2566" w:rsidRPr="004F2566" w:rsidRDefault="00C13184" w:rsidP="00C13184">
      <w:pPr>
        <w:shd w:val="clear" w:color="auto" w:fill="FFFFFF"/>
        <w:ind w:left="72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</w:t>
      </w:r>
      <w:r w:rsidR="00C424B3">
        <w:rPr>
          <w:rFonts w:eastAsia="Times New Roman"/>
          <w:color w:val="000000"/>
          <w:sz w:val="24"/>
          <w:szCs w:val="24"/>
        </w:rPr>
        <w:t>соответствий с календарн</w:t>
      </w:r>
      <w:r w:rsidR="004F2566" w:rsidRPr="004F2566">
        <w:rPr>
          <w:rFonts w:eastAsia="Times New Roman"/>
          <w:color w:val="000000"/>
          <w:sz w:val="24"/>
          <w:szCs w:val="24"/>
        </w:rPr>
        <w:t xml:space="preserve">о-тематическим планом рабочей программы </w:t>
      </w:r>
      <w:proofErr w:type="gramStart"/>
      <w:r w:rsidR="004F2566" w:rsidRPr="004F2566">
        <w:rPr>
          <w:rFonts w:eastAsia="Times New Roman"/>
          <w:color w:val="000000"/>
          <w:sz w:val="24"/>
          <w:szCs w:val="24"/>
        </w:rPr>
        <w:t>дополнительного</w:t>
      </w:r>
      <w:proofErr w:type="gramEnd"/>
    </w:p>
    <w:p w:rsidR="004F2566" w:rsidRPr="004F2566" w:rsidRDefault="00C13184" w:rsidP="00C13184">
      <w:pPr>
        <w:shd w:val="clear" w:color="auto" w:fill="FFFFFF"/>
        <w:ind w:left="72"/>
        <w:rPr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 xml:space="preserve">   </w:t>
      </w:r>
      <w:r w:rsidR="004F2566" w:rsidRPr="004F2566">
        <w:rPr>
          <w:rFonts w:eastAsia="Times New Roman"/>
          <w:color w:val="000000"/>
          <w:spacing w:val="-3"/>
          <w:sz w:val="24"/>
          <w:szCs w:val="24"/>
        </w:rPr>
        <w:t>образования.</w:t>
      </w:r>
    </w:p>
    <w:p w:rsidR="004F2566" w:rsidRPr="004F2566" w:rsidRDefault="00C13184" w:rsidP="00C13184">
      <w:pPr>
        <w:shd w:val="clear" w:color="auto" w:fill="FFFFFF"/>
        <w:spacing w:before="7"/>
        <w:ind w:left="79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</w:t>
      </w:r>
      <w:r w:rsidR="00C424B3">
        <w:rPr>
          <w:color w:val="000000"/>
          <w:spacing w:val="-1"/>
          <w:sz w:val="24"/>
          <w:szCs w:val="24"/>
        </w:rPr>
        <w:t>5.</w:t>
      </w:r>
      <w:r w:rsidR="004F2566" w:rsidRPr="004F2566">
        <w:rPr>
          <w:color w:val="000000"/>
          <w:spacing w:val="-1"/>
          <w:sz w:val="24"/>
          <w:szCs w:val="24"/>
        </w:rPr>
        <w:t xml:space="preserve">2. </w:t>
      </w:r>
      <w:r w:rsidR="004F2566" w:rsidRPr="004F2566">
        <w:rPr>
          <w:rFonts w:eastAsia="Times New Roman"/>
          <w:color w:val="000000"/>
          <w:spacing w:val="-1"/>
          <w:sz w:val="24"/>
          <w:szCs w:val="24"/>
        </w:rPr>
        <w:t>Промежуточн</w:t>
      </w:r>
      <w:r w:rsidR="00C424B3">
        <w:rPr>
          <w:rFonts w:eastAsia="Times New Roman"/>
          <w:color w:val="000000"/>
          <w:spacing w:val="-1"/>
          <w:sz w:val="24"/>
          <w:szCs w:val="24"/>
        </w:rPr>
        <w:t xml:space="preserve">ая аттестация проводится </w:t>
      </w:r>
      <w:r w:rsidR="00626395">
        <w:rPr>
          <w:rFonts w:eastAsia="Times New Roman"/>
          <w:color w:val="000000"/>
          <w:spacing w:val="-1"/>
          <w:sz w:val="24"/>
          <w:szCs w:val="24"/>
        </w:rPr>
        <w:t xml:space="preserve"> 2 </w:t>
      </w:r>
      <w:r w:rsidR="00C424B3">
        <w:rPr>
          <w:rFonts w:eastAsia="Times New Roman"/>
          <w:color w:val="000000"/>
          <w:spacing w:val="-1"/>
          <w:sz w:val="24"/>
          <w:szCs w:val="24"/>
        </w:rPr>
        <w:t>раз в г</w:t>
      </w:r>
      <w:r w:rsidR="004F2566" w:rsidRPr="004F2566">
        <w:rPr>
          <w:rFonts w:eastAsia="Times New Roman"/>
          <w:color w:val="000000"/>
          <w:spacing w:val="-1"/>
          <w:sz w:val="24"/>
          <w:szCs w:val="24"/>
        </w:rPr>
        <w:t xml:space="preserve">од, в конце </w:t>
      </w:r>
      <w:r w:rsidR="00626395">
        <w:rPr>
          <w:rFonts w:eastAsia="Times New Roman"/>
          <w:color w:val="000000"/>
          <w:spacing w:val="-1"/>
          <w:sz w:val="24"/>
          <w:szCs w:val="24"/>
        </w:rPr>
        <w:t>каждого</w:t>
      </w:r>
      <w:r w:rsidR="004F2566" w:rsidRPr="004F2566">
        <w:rPr>
          <w:rFonts w:eastAsia="Times New Roman"/>
          <w:color w:val="000000"/>
          <w:spacing w:val="-1"/>
          <w:sz w:val="24"/>
          <w:szCs w:val="24"/>
        </w:rPr>
        <w:t xml:space="preserve"> полугодия.</w:t>
      </w:r>
    </w:p>
    <w:p w:rsidR="004F2566" w:rsidRPr="004F2566" w:rsidRDefault="00C13184" w:rsidP="00C13184">
      <w:pPr>
        <w:shd w:val="clear" w:color="auto" w:fill="FFFFFF"/>
        <w:tabs>
          <w:tab w:val="left" w:pos="346"/>
        </w:tabs>
        <w:spacing w:before="14"/>
        <w:rPr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</w:t>
      </w:r>
      <w:r w:rsidR="009C3366">
        <w:rPr>
          <w:rFonts w:eastAsia="Times New Roman"/>
          <w:color w:val="000000"/>
          <w:sz w:val="24"/>
          <w:szCs w:val="24"/>
        </w:rPr>
        <w:t>5.3.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4F2566" w:rsidRPr="004F2566">
        <w:rPr>
          <w:rFonts w:eastAsia="Times New Roman"/>
          <w:color w:val="000000"/>
          <w:sz w:val="24"/>
          <w:szCs w:val="24"/>
        </w:rPr>
        <w:t>Содержание текущего контроля и промежуточной аттестации определяется самим</w:t>
      </w:r>
      <w:r w:rsidR="004F2566" w:rsidRPr="004F2566"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 xml:space="preserve">    </w:t>
      </w:r>
      <w:r w:rsidR="004F2566" w:rsidRPr="004F2566">
        <w:rPr>
          <w:rFonts w:eastAsia="Times New Roman"/>
          <w:color w:val="000000"/>
          <w:spacing w:val="-1"/>
          <w:sz w:val="24"/>
          <w:szCs w:val="24"/>
        </w:rPr>
        <w:t>педагогом на основании содержания рабочей программы дополнительного образования и</w:t>
      </w:r>
      <w:r w:rsidR="004F2566" w:rsidRPr="004F2566"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 xml:space="preserve">     </w:t>
      </w:r>
      <w:r w:rsidR="004F2566" w:rsidRPr="004F2566">
        <w:rPr>
          <w:rFonts w:eastAsia="Times New Roman"/>
          <w:color w:val="000000"/>
          <w:spacing w:val="-1"/>
          <w:sz w:val="24"/>
          <w:szCs w:val="24"/>
        </w:rPr>
        <w:t>в соответствии с ее прогнозируемыми результатами.</w:t>
      </w:r>
    </w:p>
    <w:p w:rsidR="004F2566" w:rsidRPr="004F2566" w:rsidRDefault="009C3366" w:rsidP="009C3366">
      <w:pPr>
        <w:shd w:val="clear" w:color="auto" w:fill="FFFFFF"/>
        <w:tabs>
          <w:tab w:val="left" w:pos="346"/>
        </w:tabs>
        <w:spacing w:before="7"/>
        <w:rPr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5.4. </w:t>
      </w:r>
      <w:r w:rsidR="004F2566" w:rsidRPr="004F2566">
        <w:rPr>
          <w:rFonts w:eastAsia="Times New Roman"/>
          <w:color w:val="000000"/>
          <w:sz w:val="24"/>
          <w:szCs w:val="24"/>
        </w:rPr>
        <w:t>Промежуточная атте</w:t>
      </w:r>
      <w:r w:rsidR="00C424B3">
        <w:rPr>
          <w:rFonts w:eastAsia="Times New Roman"/>
          <w:color w:val="000000"/>
          <w:sz w:val="24"/>
          <w:szCs w:val="24"/>
        </w:rPr>
        <w:t>стация осуществляется педагогом.</w:t>
      </w:r>
      <w:r w:rsidR="004F2566" w:rsidRPr="004F2566">
        <w:rPr>
          <w:rFonts w:eastAsia="Times New Roman"/>
          <w:color w:val="000000"/>
          <w:sz w:val="24"/>
          <w:szCs w:val="24"/>
        </w:rPr>
        <w:t xml:space="preserve"> Результаты промежуточной</w:t>
      </w:r>
      <w:r w:rsidR="004F2566" w:rsidRPr="004F2566"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 xml:space="preserve">     </w:t>
      </w:r>
      <w:r w:rsidR="00C424B3">
        <w:rPr>
          <w:rFonts w:eastAsia="Times New Roman"/>
          <w:color w:val="000000"/>
          <w:spacing w:val="-2"/>
          <w:sz w:val="24"/>
          <w:szCs w:val="24"/>
        </w:rPr>
        <w:t>аттестац</w:t>
      </w:r>
      <w:r w:rsidR="00C424B3" w:rsidRPr="004F2566">
        <w:rPr>
          <w:rFonts w:eastAsia="Times New Roman"/>
          <w:color w:val="000000"/>
          <w:spacing w:val="-2"/>
          <w:sz w:val="24"/>
          <w:szCs w:val="24"/>
        </w:rPr>
        <w:t>ии</w:t>
      </w:r>
      <w:r w:rsidR="004F2566" w:rsidRPr="004F2566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C424B3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4F2566" w:rsidRPr="004F2566">
        <w:rPr>
          <w:rFonts w:eastAsia="Times New Roman"/>
          <w:color w:val="000000"/>
          <w:spacing w:val="-2"/>
          <w:sz w:val="24"/>
          <w:szCs w:val="24"/>
        </w:rPr>
        <w:t>заносятся в мониторинговые таблицы.</w:t>
      </w:r>
    </w:p>
    <w:p w:rsidR="004F2566" w:rsidRPr="004F2566" w:rsidRDefault="009C3366" w:rsidP="009C3366">
      <w:pPr>
        <w:shd w:val="clear" w:color="auto" w:fill="FFFFFF"/>
        <w:tabs>
          <w:tab w:val="left" w:pos="346"/>
        </w:tabs>
        <w:spacing w:before="7"/>
        <w:ind w:left="65"/>
        <w:rPr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5.5. </w:t>
      </w:r>
      <w:proofErr w:type="gramStart"/>
      <w:r w:rsidR="004F2566" w:rsidRPr="004F2566">
        <w:rPr>
          <w:rFonts w:eastAsia="Times New Roman"/>
          <w:color w:val="000000"/>
          <w:sz w:val="24"/>
          <w:szCs w:val="24"/>
        </w:rPr>
        <w:t>Во время проведения промежуточной  аттестации могут присутствовать</w:t>
      </w:r>
      <w:r w:rsidR="004F2566" w:rsidRPr="004F2566"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 xml:space="preserve">    </w:t>
      </w:r>
      <w:r w:rsidR="004F2566" w:rsidRPr="004F2566">
        <w:rPr>
          <w:rFonts w:eastAsia="Times New Roman"/>
          <w:color w:val="000000"/>
          <w:spacing w:val="-2"/>
          <w:sz w:val="24"/>
          <w:szCs w:val="24"/>
        </w:rPr>
        <w:t>р</w:t>
      </w:r>
      <w:r w:rsidR="00C13184">
        <w:rPr>
          <w:rFonts w:eastAsia="Times New Roman"/>
          <w:color w:val="000000"/>
          <w:spacing w:val="-2"/>
          <w:sz w:val="24"/>
          <w:szCs w:val="24"/>
        </w:rPr>
        <w:t>одители (законные представители.</w:t>
      </w:r>
      <w:r w:rsidR="00C13184">
        <w:rPr>
          <w:rFonts w:eastAsia="Times New Roman"/>
          <w:color w:val="000000"/>
          <w:spacing w:val="-2"/>
          <w:sz w:val="24"/>
          <w:szCs w:val="24"/>
        </w:rPr>
        <w:br/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  </w:t>
      </w:r>
      <w:r w:rsidR="00C13184">
        <w:rPr>
          <w:rFonts w:eastAsia="Times New Roman"/>
          <w:color w:val="000000"/>
          <w:spacing w:val="-2"/>
          <w:sz w:val="24"/>
          <w:szCs w:val="24"/>
        </w:rPr>
        <w:t>5.6.</w:t>
      </w:r>
      <w:proofErr w:type="gramEnd"/>
      <w:r w:rsidR="00C13184">
        <w:rPr>
          <w:rFonts w:eastAsia="Times New Roman"/>
          <w:color w:val="000000"/>
          <w:spacing w:val="-2"/>
          <w:sz w:val="24"/>
          <w:szCs w:val="24"/>
        </w:rPr>
        <w:t xml:space="preserve"> Сроки проведения промежуточной аттестации определяются годовым календарным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           </w:t>
      </w:r>
      <w:r w:rsidR="00C13184">
        <w:rPr>
          <w:rFonts w:eastAsia="Times New Roman"/>
          <w:color w:val="000000"/>
          <w:spacing w:val="-2"/>
          <w:sz w:val="24"/>
          <w:szCs w:val="24"/>
        </w:rPr>
        <w:t xml:space="preserve">учебным графиком, утвержденным директором ДДТ.  </w:t>
      </w:r>
    </w:p>
    <w:p w:rsidR="004F2566" w:rsidRPr="00C13184" w:rsidRDefault="009C3366" w:rsidP="00C13184">
      <w:pPr>
        <w:shd w:val="clear" w:color="auto" w:fill="FFFFFF"/>
        <w:tabs>
          <w:tab w:val="left" w:pos="346"/>
        </w:tabs>
        <w:spacing w:before="245"/>
        <w:rPr>
          <w:b/>
          <w:sz w:val="24"/>
          <w:szCs w:val="24"/>
        </w:rPr>
      </w:pPr>
      <w:r>
        <w:rPr>
          <w:b/>
          <w:color w:val="000000"/>
          <w:spacing w:val="2"/>
          <w:sz w:val="24"/>
          <w:szCs w:val="24"/>
        </w:rPr>
        <w:t xml:space="preserve">   </w:t>
      </w:r>
      <w:r w:rsidR="004F2566" w:rsidRPr="00C13184">
        <w:rPr>
          <w:b/>
          <w:color w:val="000000"/>
          <w:spacing w:val="2"/>
          <w:sz w:val="24"/>
          <w:szCs w:val="24"/>
        </w:rPr>
        <w:t xml:space="preserve">6. </w:t>
      </w:r>
      <w:r w:rsidR="004F2566" w:rsidRPr="00C13184">
        <w:rPr>
          <w:rFonts w:eastAsia="Times New Roman"/>
          <w:b/>
          <w:color w:val="000000"/>
          <w:spacing w:val="2"/>
          <w:sz w:val="24"/>
          <w:szCs w:val="24"/>
        </w:rPr>
        <w:t>О</w:t>
      </w:r>
      <w:r w:rsidR="00C424B3" w:rsidRPr="00C13184">
        <w:rPr>
          <w:rFonts w:eastAsia="Times New Roman"/>
          <w:b/>
          <w:color w:val="000000"/>
          <w:spacing w:val="2"/>
          <w:sz w:val="24"/>
          <w:szCs w:val="24"/>
        </w:rPr>
        <w:t>ценка, оформление и анализ результатов</w:t>
      </w:r>
      <w:r w:rsidR="00626395" w:rsidRPr="00C13184">
        <w:rPr>
          <w:rFonts w:eastAsia="Times New Roman"/>
          <w:b/>
          <w:color w:val="000000"/>
          <w:spacing w:val="2"/>
          <w:sz w:val="24"/>
          <w:szCs w:val="24"/>
        </w:rPr>
        <w:t xml:space="preserve"> текущего контроля и</w:t>
      </w:r>
      <w:r w:rsidR="004F2566" w:rsidRPr="00C13184">
        <w:rPr>
          <w:rFonts w:eastAsia="Times New Roman"/>
          <w:b/>
          <w:color w:val="000000"/>
          <w:spacing w:val="2"/>
          <w:sz w:val="24"/>
          <w:szCs w:val="24"/>
        </w:rPr>
        <w:t xml:space="preserve"> промежуточной</w:t>
      </w:r>
      <w:r w:rsidR="00C424B3" w:rsidRPr="00C13184">
        <w:rPr>
          <w:rFonts w:eastAsia="Times New Roman"/>
          <w:b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/>
          <w:b/>
          <w:color w:val="000000"/>
          <w:spacing w:val="3"/>
          <w:sz w:val="24"/>
          <w:szCs w:val="24"/>
        </w:rPr>
        <w:t xml:space="preserve">   </w:t>
      </w:r>
      <w:r w:rsidR="004F2566" w:rsidRPr="00C13184">
        <w:rPr>
          <w:rFonts w:eastAsia="Times New Roman"/>
          <w:b/>
          <w:color w:val="000000"/>
          <w:spacing w:val="3"/>
          <w:sz w:val="24"/>
          <w:szCs w:val="24"/>
        </w:rPr>
        <w:t>аттестации.</w:t>
      </w:r>
    </w:p>
    <w:p w:rsidR="004F2566" w:rsidRPr="004F2566" w:rsidRDefault="009C3366" w:rsidP="009C3366">
      <w:pPr>
        <w:shd w:val="clear" w:color="auto" w:fill="FFFFFF"/>
        <w:tabs>
          <w:tab w:val="left" w:pos="0"/>
        </w:tabs>
        <w:spacing w:before="36"/>
        <w:ind w:left="58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</w:t>
      </w:r>
      <w:r w:rsidR="004F2566" w:rsidRPr="004F2566">
        <w:rPr>
          <w:color w:val="000000"/>
          <w:spacing w:val="-7"/>
          <w:sz w:val="24"/>
          <w:szCs w:val="24"/>
        </w:rPr>
        <w:t>6.1.</w:t>
      </w:r>
      <w:r w:rsidR="004F2566" w:rsidRPr="004F2566">
        <w:rPr>
          <w:color w:val="000000"/>
          <w:sz w:val="24"/>
          <w:szCs w:val="24"/>
        </w:rPr>
        <w:tab/>
      </w:r>
      <w:r w:rsidR="004F2566" w:rsidRPr="004F2566">
        <w:rPr>
          <w:rFonts w:eastAsia="Times New Roman"/>
          <w:color w:val="000000"/>
          <w:spacing w:val="-1"/>
          <w:sz w:val="24"/>
          <w:szCs w:val="24"/>
        </w:rPr>
        <w:t>Текущий контроль проводится без отметок, в графе журнала ставится «тематический</w:t>
      </w:r>
      <w:r w:rsidR="004F2566" w:rsidRPr="004F2566"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-4"/>
          <w:sz w:val="24"/>
          <w:szCs w:val="24"/>
        </w:rPr>
        <w:t xml:space="preserve">   </w:t>
      </w:r>
      <w:r w:rsidR="004F2566" w:rsidRPr="004F2566">
        <w:rPr>
          <w:rFonts w:eastAsia="Times New Roman"/>
          <w:color w:val="000000"/>
          <w:spacing w:val="-4"/>
          <w:sz w:val="24"/>
          <w:szCs w:val="24"/>
        </w:rPr>
        <w:t>контроль»,</w:t>
      </w:r>
    </w:p>
    <w:p w:rsidR="004F2566" w:rsidRPr="004F2566" w:rsidRDefault="009C3366" w:rsidP="00C13184">
      <w:pPr>
        <w:shd w:val="clear" w:color="auto" w:fill="FFFFFF"/>
        <w:tabs>
          <w:tab w:val="left" w:pos="374"/>
        </w:tabs>
        <w:spacing w:before="36"/>
        <w:ind w:left="65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    </w:t>
      </w:r>
      <w:r w:rsidR="004F2566" w:rsidRPr="004F2566">
        <w:rPr>
          <w:color w:val="000000"/>
          <w:spacing w:val="-9"/>
          <w:sz w:val="24"/>
          <w:szCs w:val="24"/>
        </w:rPr>
        <w:t>6.2.</w:t>
      </w:r>
      <w:r w:rsidR="004F2566" w:rsidRPr="004F2566">
        <w:rPr>
          <w:color w:val="000000"/>
          <w:sz w:val="24"/>
          <w:szCs w:val="24"/>
        </w:rPr>
        <w:tab/>
      </w:r>
      <w:r w:rsidR="004F2566" w:rsidRPr="004F2566">
        <w:rPr>
          <w:rFonts w:eastAsia="Times New Roman"/>
          <w:color w:val="000000"/>
          <w:spacing w:val="1"/>
          <w:sz w:val="24"/>
          <w:szCs w:val="24"/>
        </w:rPr>
        <w:t xml:space="preserve">Промежуточная  </w:t>
      </w:r>
      <w:r w:rsidR="00C424B3">
        <w:rPr>
          <w:rFonts w:eastAsia="Times New Roman"/>
          <w:color w:val="000000"/>
          <w:spacing w:val="1"/>
          <w:sz w:val="24"/>
          <w:szCs w:val="24"/>
        </w:rPr>
        <w:t>аттестация  проводится  без</w:t>
      </w:r>
      <w:r w:rsidR="004F2566" w:rsidRPr="004F2566">
        <w:rPr>
          <w:rFonts w:eastAsia="Times New Roman"/>
          <w:color w:val="000000"/>
          <w:spacing w:val="1"/>
          <w:sz w:val="24"/>
          <w:szCs w:val="24"/>
        </w:rPr>
        <w:t xml:space="preserve"> отметок,  в  графе журнала ставится</w:t>
      </w:r>
      <w:r w:rsidR="004F2566" w:rsidRPr="004F2566"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 xml:space="preserve">   </w:t>
      </w:r>
      <w:r w:rsidR="004F2566" w:rsidRPr="004F2566">
        <w:rPr>
          <w:rFonts w:eastAsia="Times New Roman"/>
          <w:color w:val="000000"/>
          <w:spacing w:val="-2"/>
          <w:sz w:val="24"/>
          <w:szCs w:val="24"/>
        </w:rPr>
        <w:t>«промежуточный контроль».</w:t>
      </w:r>
    </w:p>
    <w:p w:rsidR="004F2566" w:rsidRPr="004F2566" w:rsidRDefault="009C3366" w:rsidP="00C13184">
      <w:pPr>
        <w:shd w:val="clear" w:color="auto" w:fill="FFFFFF"/>
        <w:tabs>
          <w:tab w:val="left" w:pos="1418"/>
        </w:tabs>
        <w:spacing w:before="43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</w:t>
      </w:r>
      <w:r w:rsidR="00626395">
        <w:rPr>
          <w:color w:val="000000"/>
          <w:spacing w:val="-2"/>
          <w:sz w:val="24"/>
          <w:szCs w:val="24"/>
        </w:rPr>
        <w:t>6.3</w:t>
      </w:r>
      <w:r w:rsidR="004F2566" w:rsidRPr="004F2566">
        <w:rPr>
          <w:color w:val="000000"/>
          <w:spacing w:val="-2"/>
          <w:sz w:val="24"/>
          <w:szCs w:val="24"/>
        </w:rPr>
        <w:t>.</w:t>
      </w:r>
      <w:r w:rsidR="00C424B3">
        <w:rPr>
          <w:color w:val="000000"/>
          <w:spacing w:val="-2"/>
          <w:sz w:val="24"/>
          <w:szCs w:val="24"/>
        </w:rPr>
        <w:t xml:space="preserve"> </w:t>
      </w:r>
      <w:r w:rsidR="004F2566" w:rsidRPr="004F2566">
        <w:rPr>
          <w:rFonts w:eastAsia="Times New Roman"/>
          <w:color w:val="000000"/>
          <w:spacing w:val="4"/>
          <w:sz w:val="24"/>
          <w:szCs w:val="24"/>
        </w:rPr>
        <w:t>Критерии  оценки  уровня теоретической  подготовки обучающихся; соответствие</w:t>
      </w:r>
      <w:r w:rsidR="004F2566" w:rsidRPr="004F2566">
        <w:rPr>
          <w:rFonts w:eastAsia="Times New Roman"/>
          <w:color w:val="000000"/>
          <w:spacing w:val="4"/>
          <w:sz w:val="24"/>
          <w:szCs w:val="24"/>
        </w:rPr>
        <w:br/>
      </w:r>
      <w:r>
        <w:rPr>
          <w:rFonts w:eastAsia="Times New Roman"/>
          <w:color w:val="000000"/>
          <w:spacing w:val="3"/>
          <w:sz w:val="24"/>
          <w:szCs w:val="24"/>
        </w:rPr>
        <w:t xml:space="preserve">     </w:t>
      </w:r>
      <w:r w:rsidR="004F2566" w:rsidRPr="004F2566">
        <w:rPr>
          <w:rFonts w:eastAsia="Times New Roman"/>
          <w:color w:val="000000"/>
          <w:spacing w:val="3"/>
          <w:sz w:val="24"/>
          <w:szCs w:val="24"/>
        </w:rPr>
        <w:t>уровня  теоретических  знаний   программным  требованиям,  развитость   практических</w:t>
      </w:r>
      <w:r w:rsidR="004F2566" w:rsidRPr="004F2566">
        <w:rPr>
          <w:rFonts w:eastAsia="Times New Roman"/>
          <w:color w:val="000000"/>
          <w:spacing w:val="3"/>
          <w:sz w:val="24"/>
          <w:szCs w:val="24"/>
        </w:rPr>
        <w:br/>
      </w:r>
      <w:r>
        <w:rPr>
          <w:rFonts w:eastAsia="Times New Roman"/>
          <w:color w:val="000000"/>
          <w:spacing w:val="4"/>
          <w:sz w:val="24"/>
          <w:szCs w:val="24"/>
        </w:rPr>
        <w:t xml:space="preserve">     </w:t>
      </w:r>
      <w:r w:rsidR="004F2566" w:rsidRPr="004F2566">
        <w:rPr>
          <w:rFonts w:eastAsia="Times New Roman"/>
          <w:color w:val="000000"/>
          <w:spacing w:val="4"/>
          <w:sz w:val="24"/>
          <w:szCs w:val="24"/>
        </w:rPr>
        <w:t>навыков работы со специальной литературой, осмысленность и свобода использования</w:t>
      </w:r>
      <w:r w:rsidR="004F2566" w:rsidRPr="004F2566">
        <w:rPr>
          <w:rFonts w:eastAsia="Times New Roman"/>
          <w:color w:val="000000"/>
          <w:spacing w:val="4"/>
          <w:sz w:val="24"/>
          <w:szCs w:val="24"/>
        </w:rPr>
        <w:br/>
      </w:r>
      <w:r>
        <w:rPr>
          <w:rFonts w:eastAsia="Times New Roman"/>
          <w:color w:val="000000"/>
          <w:spacing w:val="6"/>
          <w:sz w:val="24"/>
          <w:szCs w:val="24"/>
        </w:rPr>
        <w:t xml:space="preserve">    </w:t>
      </w:r>
      <w:r w:rsidR="00C424B3">
        <w:rPr>
          <w:rFonts w:eastAsia="Times New Roman"/>
          <w:color w:val="000000"/>
          <w:spacing w:val="6"/>
          <w:sz w:val="24"/>
          <w:szCs w:val="24"/>
        </w:rPr>
        <w:t>специальной терминологии: отметка</w:t>
      </w:r>
      <w:r w:rsidR="004F2566" w:rsidRPr="004F2566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="00C424B3">
        <w:rPr>
          <w:rFonts w:eastAsia="Times New Roman"/>
          <w:color w:val="000000"/>
          <w:spacing w:val="6"/>
          <w:sz w:val="24"/>
          <w:szCs w:val="24"/>
        </w:rPr>
        <w:t>«</w:t>
      </w:r>
      <w:r w:rsidR="004F2566" w:rsidRPr="004F2566">
        <w:rPr>
          <w:rFonts w:eastAsia="Times New Roman"/>
          <w:color w:val="000000"/>
          <w:spacing w:val="6"/>
          <w:sz w:val="24"/>
          <w:szCs w:val="24"/>
        </w:rPr>
        <w:t>+</w:t>
      </w:r>
      <w:r w:rsidR="00C424B3">
        <w:rPr>
          <w:rFonts w:eastAsia="Times New Roman"/>
          <w:color w:val="000000"/>
          <w:spacing w:val="6"/>
          <w:sz w:val="24"/>
          <w:szCs w:val="24"/>
        </w:rPr>
        <w:t>»</w:t>
      </w:r>
      <w:r w:rsidR="004F2566" w:rsidRPr="004F2566">
        <w:rPr>
          <w:rFonts w:eastAsia="Times New Roman"/>
          <w:color w:val="000000"/>
          <w:spacing w:val="6"/>
          <w:sz w:val="24"/>
          <w:szCs w:val="24"/>
        </w:rPr>
        <w:t xml:space="preserve"> - высокий уровень</w:t>
      </w:r>
      <w:proofErr w:type="gramStart"/>
      <w:r w:rsidR="004F2566" w:rsidRPr="004F2566">
        <w:rPr>
          <w:rFonts w:eastAsia="Times New Roman"/>
          <w:color w:val="000000"/>
          <w:spacing w:val="6"/>
          <w:sz w:val="24"/>
          <w:szCs w:val="24"/>
        </w:rPr>
        <w:t xml:space="preserve">; </w:t>
      </w:r>
      <w:r w:rsidR="00C424B3">
        <w:rPr>
          <w:rFonts w:eastAsia="Times New Roman"/>
          <w:color w:val="000000"/>
          <w:spacing w:val="6"/>
          <w:sz w:val="24"/>
          <w:szCs w:val="24"/>
        </w:rPr>
        <w:t xml:space="preserve">« </w:t>
      </w:r>
      <w:r w:rsidR="004F2566" w:rsidRPr="004F2566">
        <w:rPr>
          <w:rFonts w:eastAsia="Times New Roman"/>
          <w:color w:val="000000"/>
          <w:spacing w:val="6"/>
          <w:sz w:val="24"/>
          <w:szCs w:val="24"/>
        </w:rPr>
        <w:t>+</w:t>
      </w:r>
      <w:r w:rsidR="00C424B3">
        <w:rPr>
          <w:rFonts w:eastAsia="Times New Roman"/>
          <w:color w:val="000000"/>
          <w:spacing w:val="6"/>
          <w:sz w:val="24"/>
          <w:szCs w:val="24"/>
        </w:rPr>
        <w:t>/ - »</w:t>
      </w:r>
      <w:r w:rsidR="004F2566" w:rsidRPr="004F2566">
        <w:rPr>
          <w:rFonts w:eastAsia="Times New Roman"/>
          <w:color w:val="000000"/>
          <w:spacing w:val="6"/>
          <w:sz w:val="24"/>
          <w:szCs w:val="24"/>
        </w:rPr>
        <w:t xml:space="preserve"> - </w:t>
      </w:r>
      <w:proofErr w:type="gramEnd"/>
      <w:r w:rsidR="004F2566" w:rsidRPr="004F2566">
        <w:rPr>
          <w:rFonts w:eastAsia="Times New Roman"/>
          <w:color w:val="000000"/>
          <w:spacing w:val="6"/>
          <w:sz w:val="24"/>
          <w:szCs w:val="24"/>
        </w:rPr>
        <w:t xml:space="preserve">средний уровень; </w:t>
      </w:r>
      <w:r>
        <w:rPr>
          <w:rFonts w:eastAsia="Times New Roman"/>
          <w:color w:val="000000"/>
          <w:spacing w:val="6"/>
          <w:sz w:val="24"/>
          <w:szCs w:val="24"/>
        </w:rPr>
        <w:br/>
        <w:t xml:space="preserve">     « </w:t>
      </w:r>
      <w:r w:rsidR="00C424B3">
        <w:rPr>
          <w:rFonts w:eastAsia="Times New Roman"/>
          <w:color w:val="000000"/>
          <w:spacing w:val="6"/>
          <w:sz w:val="24"/>
          <w:szCs w:val="24"/>
        </w:rPr>
        <w:t xml:space="preserve">- » </w:t>
      </w:r>
      <w:r w:rsidR="004F2566" w:rsidRPr="004F2566">
        <w:rPr>
          <w:rFonts w:eastAsia="Times New Roman"/>
          <w:color w:val="000000"/>
          <w:spacing w:val="6"/>
          <w:sz w:val="24"/>
          <w:szCs w:val="24"/>
        </w:rPr>
        <w:t xml:space="preserve"> -</w:t>
      </w:r>
      <w:r w:rsidR="00C424B3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="004F2566" w:rsidRPr="004F2566">
        <w:rPr>
          <w:rFonts w:eastAsia="Times New Roman"/>
          <w:color w:val="000000"/>
          <w:spacing w:val="1"/>
          <w:sz w:val="24"/>
          <w:szCs w:val="24"/>
        </w:rPr>
        <w:t>низкий уровень.</w:t>
      </w:r>
    </w:p>
    <w:p w:rsidR="00C424B3" w:rsidRPr="004F2566" w:rsidRDefault="009C3366" w:rsidP="009C3366">
      <w:pPr>
        <w:shd w:val="clear" w:color="auto" w:fill="FFFFFF"/>
        <w:tabs>
          <w:tab w:val="left" w:pos="0"/>
          <w:tab w:val="left" w:pos="1418"/>
        </w:tabs>
        <w:spacing w:before="43"/>
        <w:rPr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 xml:space="preserve">     </w:t>
      </w:r>
      <w:r w:rsidR="004F2566" w:rsidRPr="004F2566">
        <w:rPr>
          <w:rFonts w:eastAsia="Times New Roman"/>
          <w:color w:val="000000"/>
          <w:spacing w:val="5"/>
          <w:sz w:val="24"/>
          <w:szCs w:val="24"/>
        </w:rPr>
        <w:t xml:space="preserve">Критерии оценки уровня практической подготовки обучающихся; соответствие </w:t>
      </w:r>
      <w:r w:rsidR="004F2566" w:rsidRPr="004F2566">
        <w:rPr>
          <w:rFonts w:eastAsia="Times New Roman"/>
          <w:color w:val="000000"/>
          <w:spacing w:val="2"/>
          <w:sz w:val="24"/>
          <w:szCs w:val="24"/>
        </w:rPr>
        <w:t xml:space="preserve">уровня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 w:rsidR="004F2566" w:rsidRPr="004F2566">
        <w:rPr>
          <w:rFonts w:eastAsia="Times New Roman"/>
          <w:color w:val="000000"/>
          <w:spacing w:val="2"/>
          <w:sz w:val="24"/>
          <w:szCs w:val="24"/>
        </w:rPr>
        <w:t xml:space="preserve">развития практических умений и навыков программным требованиям, свобода </w:t>
      </w:r>
      <w:r w:rsidR="004F2566" w:rsidRPr="004F2566">
        <w:rPr>
          <w:rFonts w:eastAsia="Times New Roman"/>
          <w:color w:val="000000"/>
          <w:spacing w:val="9"/>
          <w:sz w:val="24"/>
          <w:szCs w:val="24"/>
        </w:rPr>
        <w:t xml:space="preserve">владения специальным оборудованием и оснащением, качество выполнения </w:t>
      </w:r>
      <w:r w:rsidR="004F2566" w:rsidRPr="004F2566">
        <w:rPr>
          <w:rFonts w:eastAsia="Times New Roman"/>
          <w:color w:val="000000"/>
          <w:spacing w:val="5"/>
          <w:sz w:val="24"/>
          <w:szCs w:val="24"/>
        </w:rPr>
        <w:t>практического задания, технологичность практической деятельности</w:t>
      </w:r>
      <w:r w:rsidR="00C424B3">
        <w:rPr>
          <w:rFonts w:eastAsia="Times New Roman"/>
          <w:color w:val="000000"/>
          <w:spacing w:val="5"/>
          <w:sz w:val="24"/>
          <w:szCs w:val="24"/>
        </w:rPr>
        <w:t xml:space="preserve">: </w:t>
      </w:r>
      <w:r w:rsidR="00C424B3">
        <w:rPr>
          <w:rFonts w:eastAsia="Times New Roman"/>
          <w:color w:val="000000"/>
          <w:spacing w:val="6"/>
          <w:sz w:val="24"/>
          <w:szCs w:val="24"/>
        </w:rPr>
        <w:t>отметка</w:t>
      </w:r>
      <w:r w:rsidR="00C424B3" w:rsidRPr="004F2566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="00C424B3">
        <w:rPr>
          <w:rFonts w:eastAsia="Times New Roman"/>
          <w:color w:val="000000"/>
          <w:spacing w:val="6"/>
          <w:sz w:val="24"/>
          <w:szCs w:val="24"/>
        </w:rPr>
        <w:t>«</w:t>
      </w:r>
      <w:r w:rsidR="00C424B3" w:rsidRPr="004F2566">
        <w:rPr>
          <w:rFonts w:eastAsia="Times New Roman"/>
          <w:color w:val="000000"/>
          <w:spacing w:val="6"/>
          <w:sz w:val="24"/>
          <w:szCs w:val="24"/>
        </w:rPr>
        <w:t>+</w:t>
      </w:r>
      <w:r w:rsidR="00C424B3">
        <w:rPr>
          <w:rFonts w:eastAsia="Times New Roman"/>
          <w:color w:val="000000"/>
          <w:spacing w:val="6"/>
          <w:sz w:val="24"/>
          <w:szCs w:val="24"/>
        </w:rPr>
        <w:t>»</w:t>
      </w:r>
      <w:r w:rsidR="00C424B3" w:rsidRPr="004F2566">
        <w:rPr>
          <w:rFonts w:eastAsia="Times New Roman"/>
          <w:color w:val="000000"/>
          <w:spacing w:val="6"/>
          <w:sz w:val="24"/>
          <w:szCs w:val="24"/>
        </w:rPr>
        <w:t xml:space="preserve"> - высокий уровень</w:t>
      </w:r>
      <w:proofErr w:type="gramStart"/>
      <w:r w:rsidR="00C424B3" w:rsidRPr="004F2566">
        <w:rPr>
          <w:rFonts w:eastAsia="Times New Roman"/>
          <w:color w:val="000000"/>
          <w:spacing w:val="6"/>
          <w:sz w:val="24"/>
          <w:szCs w:val="24"/>
        </w:rPr>
        <w:t xml:space="preserve">; </w:t>
      </w:r>
      <w:r>
        <w:rPr>
          <w:rFonts w:eastAsia="Times New Roman"/>
          <w:color w:val="000000"/>
          <w:spacing w:val="6"/>
          <w:sz w:val="24"/>
          <w:szCs w:val="24"/>
        </w:rPr>
        <w:br/>
      </w:r>
      <w:r w:rsidR="00C424B3">
        <w:rPr>
          <w:rFonts w:eastAsia="Times New Roman"/>
          <w:color w:val="000000"/>
          <w:spacing w:val="6"/>
          <w:sz w:val="24"/>
          <w:szCs w:val="24"/>
        </w:rPr>
        <w:t xml:space="preserve">« </w:t>
      </w:r>
      <w:r w:rsidR="00C424B3" w:rsidRPr="004F2566">
        <w:rPr>
          <w:rFonts w:eastAsia="Times New Roman"/>
          <w:color w:val="000000"/>
          <w:spacing w:val="6"/>
          <w:sz w:val="24"/>
          <w:szCs w:val="24"/>
        </w:rPr>
        <w:t>+</w:t>
      </w:r>
      <w:r w:rsidR="00C424B3">
        <w:rPr>
          <w:rFonts w:eastAsia="Times New Roman"/>
          <w:color w:val="000000"/>
          <w:spacing w:val="6"/>
          <w:sz w:val="24"/>
          <w:szCs w:val="24"/>
        </w:rPr>
        <w:t>/ - »</w:t>
      </w:r>
      <w:r w:rsidR="00C424B3" w:rsidRPr="004F2566">
        <w:rPr>
          <w:rFonts w:eastAsia="Times New Roman"/>
          <w:color w:val="000000"/>
          <w:spacing w:val="6"/>
          <w:sz w:val="24"/>
          <w:szCs w:val="24"/>
        </w:rPr>
        <w:t xml:space="preserve"> - </w:t>
      </w:r>
      <w:proofErr w:type="gramEnd"/>
      <w:r w:rsidR="00C424B3" w:rsidRPr="004F2566">
        <w:rPr>
          <w:rFonts w:eastAsia="Times New Roman"/>
          <w:color w:val="000000"/>
          <w:spacing w:val="6"/>
          <w:sz w:val="24"/>
          <w:szCs w:val="24"/>
        </w:rPr>
        <w:t xml:space="preserve">средний уровень; </w:t>
      </w:r>
      <w:r w:rsidR="00C424B3">
        <w:rPr>
          <w:rFonts w:eastAsia="Times New Roman"/>
          <w:color w:val="000000"/>
          <w:spacing w:val="6"/>
          <w:sz w:val="24"/>
          <w:szCs w:val="24"/>
        </w:rPr>
        <w:t xml:space="preserve">« - » </w:t>
      </w:r>
      <w:r w:rsidR="00C424B3" w:rsidRPr="004F2566">
        <w:rPr>
          <w:rFonts w:eastAsia="Times New Roman"/>
          <w:color w:val="000000"/>
          <w:spacing w:val="6"/>
          <w:sz w:val="24"/>
          <w:szCs w:val="24"/>
        </w:rPr>
        <w:t xml:space="preserve"> -</w:t>
      </w:r>
      <w:r w:rsidR="00C424B3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="00C424B3" w:rsidRPr="004F2566">
        <w:rPr>
          <w:rFonts w:eastAsia="Times New Roman"/>
          <w:color w:val="000000"/>
          <w:spacing w:val="1"/>
          <w:sz w:val="24"/>
          <w:szCs w:val="24"/>
        </w:rPr>
        <w:t>низкий уровень.</w:t>
      </w:r>
    </w:p>
    <w:p w:rsidR="004F2566" w:rsidRDefault="009C3366" w:rsidP="009C3366">
      <w:pPr>
        <w:shd w:val="clear" w:color="auto" w:fill="FFFFFF"/>
        <w:spacing w:before="36"/>
        <w:ind w:right="7" w:hanging="284"/>
        <w:jc w:val="both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6"/>
          <w:sz w:val="24"/>
          <w:szCs w:val="24"/>
        </w:rPr>
        <w:t xml:space="preserve">         </w:t>
      </w:r>
      <w:r w:rsidR="004F2566" w:rsidRPr="004F2566">
        <w:rPr>
          <w:rFonts w:eastAsia="Times New Roman"/>
          <w:color w:val="000000"/>
          <w:spacing w:val="6"/>
          <w:sz w:val="24"/>
          <w:szCs w:val="24"/>
        </w:rPr>
        <w:t xml:space="preserve">Критерии оценки уровня развития и воспитанности: культура организации </w:t>
      </w:r>
      <w:r w:rsidR="004F2566" w:rsidRPr="004F2566">
        <w:rPr>
          <w:rFonts w:eastAsia="Times New Roman"/>
          <w:color w:val="000000"/>
          <w:spacing w:val="2"/>
          <w:sz w:val="24"/>
          <w:szCs w:val="24"/>
        </w:rPr>
        <w:t xml:space="preserve">практической деятельности, культура поведения, творческое отношение к </w:t>
      </w:r>
      <w:proofErr w:type="spellStart"/>
      <w:r w:rsidR="004F2566" w:rsidRPr="004F2566">
        <w:rPr>
          <w:rFonts w:eastAsia="Times New Roman"/>
          <w:color w:val="000000"/>
          <w:spacing w:val="2"/>
          <w:sz w:val="24"/>
          <w:szCs w:val="24"/>
        </w:rPr>
        <w:t>выполнению</w:t>
      </w:r>
      <w:r w:rsidR="004F2566" w:rsidRPr="004F2566">
        <w:rPr>
          <w:rFonts w:eastAsia="Times New Roman"/>
          <w:color w:val="000000"/>
          <w:spacing w:val="6"/>
          <w:sz w:val="24"/>
          <w:szCs w:val="24"/>
        </w:rPr>
        <w:t>практического</w:t>
      </w:r>
      <w:proofErr w:type="spellEnd"/>
      <w:r w:rsidR="004F2566" w:rsidRPr="004F2566">
        <w:rPr>
          <w:rFonts w:eastAsia="Times New Roman"/>
          <w:color w:val="000000"/>
          <w:spacing w:val="6"/>
          <w:sz w:val="24"/>
          <w:szCs w:val="24"/>
        </w:rPr>
        <w:t xml:space="preserve"> задания, аккуратность и ответственность при работе, развитость </w:t>
      </w:r>
      <w:r w:rsidR="004F2566" w:rsidRPr="004F2566">
        <w:rPr>
          <w:rFonts w:eastAsia="Times New Roman"/>
          <w:color w:val="000000"/>
          <w:spacing w:val="2"/>
          <w:sz w:val="24"/>
          <w:szCs w:val="24"/>
        </w:rPr>
        <w:t>специальных способностей</w:t>
      </w:r>
      <w:r w:rsidR="00C424B3">
        <w:rPr>
          <w:rFonts w:eastAsia="Times New Roman"/>
          <w:color w:val="000000"/>
          <w:spacing w:val="2"/>
          <w:sz w:val="24"/>
          <w:szCs w:val="24"/>
        </w:rPr>
        <w:t>:</w:t>
      </w:r>
    </w:p>
    <w:p w:rsidR="00C424B3" w:rsidRPr="004F2566" w:rsidRDefault="009C3366" w:rsidP="009C3366">
      <w:pPr>
        <w:shd w:val="clear" w:color="auto" w:fill="FFFFFF"/>
        <w:tabs>
          <w:tab w:val="left" w:pos="1418"/>
        </w:tabs>
        <w:spacing w:before="43"/>
        <w:ind w:left="426" w:hanging="142"/>
        <w:rPr>
          <w:sz w:val="24"/>
          <w:szCs w:val="24"/>
        </w:rPr>
      </w:pPr>
      <w:r>
        <w:rPr>
          <w:rFonts w:eastAsia="Times New Roman"/>
          <w:color w:val="000000"/>
          <w:spacing w:val="6"/>
          <w:sz w:val="24"/>
          <w:szCs w:val="24"/>
        </w:rPr>
        <w:t xml:space="preserve">   </w:t>
      </w:r>
      <w:r w:rsidR="00C424B3">
        <w:rPr>
          <w:rFonts w:eastAsia="Times New Roman"/>
          <w:color w:val="000000"/>
          <w:spacing w:val="6"/>
          <w:sz w:val="24"/>
          <w:szCs w:val="24"/>
        </w:rPr>
        <w:t>отметка</w:t>
      </w:r>
      <w:r w:rsidR="00C424B3" w:rsidRPr="004F2566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="00C424B3">
        <w:rPr>
          <w:rFonts w:eastAsia="Times New Roman"/>
          <w:color w:val="000000"/>
          <w:spacing w:val="6"/>
          <w:sz w:val="24"/>
          <w:szCs w:val="24"/>
        </w:rPr>
        <w:t>«</w:t>
      </w:r>
      <w:r w:rsidR="00C424B3" w:rsidRPr="004F2566">
        <w:rPr>
          <w:rFonts w:eastAsia="Times New Roman"/>
          <w:color w:val="000000"/>
          <w:spacing w:val="6"/>
          <w:sz w:val="24"/>
          <w:szCs w:val="24"/>
        </w:rPr>
        <w:t>+</w:t>
      </w:r>
      <w:r w:rsidR="00C424B3">
        <w:rPr>
          <w:rFonts w:eastAsia="Times New Roman"/>
          <w:color w:val="000000"/>
          <w:spacing w:val="6"/>
          <w:sz w:val="24"/>
          <w:szCs w:val="24"/>
        </w:rPr>
        <w:t>»</w:t>
      </w:r>
      <w:r w:rsidR="00C424B3" w:rsidRPr="004F2566">
        <w:rPr>
          <w:rFonts w:eastAsia="Times New Roman"/>
          <w:color w:val="000000"/>
          <w:spacing w:val="6"/>
          <w:sz w:val="24"/>
          <w:szCs w:val="24"/>
        </w:rPr>
        <w:t xml:space="preserve"> - высокий уровень</w:t>
      </w:r>
      <w:proofErr w:type="gramStart"/>
      <w:r w:rsidR="00C424B3" w:rsidRPr="004F2566">
        <w:rPr>
          <w:rFonts w:eastAsia="Times New Roman"/>
          <w:color w:val="000000"/>
          <w:spacing w:val="6"/>
          <w:sz w:val="24"/>
          <w:szCs w:val="24"/>
        </w:rPr>
        <w:t xml:space="preserve">; </w:t>
      </w:r>
      <w:r w:rsidR="00C424B3">
        <w:rPr>
          <w:rFonts w:eastAsia="Times New Roman"/>
          <w:color w:val="000000"/>
          <w:spacing w:val="6"/>
          <w:sz w:val="24"/>
          <w:szCs w:val="24"/>
        </w:rPr>
        <w:t xml:space="preserve">« </w:t>
      </w:r>
      <w:r w:rsidR="00C424B3" w:rsidRPr="004F2566">
        <w:rPr>
          <w:rFonts w:eastAsia="Times New Roman"/>
          <w:color w:val="000000"/>
          <w:spacing w:val="6"/>
          <w:sz w:val="24"/>
          <w:szCs w:val="24"/>
        </w:rPr>
        <w:t>+</w:t>
      </w:r>
      <w:r w:rsidR="00C424B3">
        <w:rPr>
          <w:rFonts w:eastAsia="Times New Roman"/>
          <w:color w:val="000000"/>
          <w:spacing w:val="6"/>
          <w:sz w:val="24"/>
          <w:szCs w:val="24"/>
        </w:rPr>
        <w:t>/ - »</w:t>
      </w:r>
      <w:r w:rsidR="00C424B3" w:rsidRPr="004F2566">
        <w:rPr>
          <w:rFonts w:eastAsia="Times New Roman"/>
          <w:color w:val="000000"/>
          <w:spacing w:val="6"/>
          <w:sz w:val="24"/>
          <w:szCs w:val="24"/>
        </w:rPr>
        <w:t xml:space="preserve"> - </w:t>
      </w:r>
      <w:proofErr w:type="gramEnd"/>
      <w:r w:rsidR="00C424B3" w:rsidRPr="004F2566">
        <w:rPr>
          <w:rFonts w:eastAsia="Times New Roman"/>
          <w:color w:val="000000"/>
          <w:spacing w:val="6"/>
          <w:sz w:val="24"/>
          <w:szCs w:val="24"/>
        </w:rPr>
        <w:t xml:space="preserve">средний уровень; </w:t>
      </w:r>
      <w:r w:rsidR="00C424B3">
        <w:rPr>
          <w:rFonts w:eastAsia="Times New Roman"/>
          <w:color w:val="000000"/>
          <w:spacing w:val="6"/>
          <w:sz w:val="24"/>
          <w:szCs w:val="24"/>
        </w:rPr>
        <w:t xml:space="preserve">« - » </w:t>
      </w:r>
      <w:r w:rsidR="00C424B3" w:rsidRPr="004F2566">
        <w:rPr>
          <w:rFonts w:eastAsia="Times New Roman"/>
          <w:color w:val="000000"/>
          <w:spacing w:val="6"/>
          <w:sz w:val="24"/>
          <w:szCs w:val="24"/>
        </w:rPr>
        <w:t xml:space="preserve"> -</w:t>
      </w:r>
      <w:r w:rsidR="00C424B3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="00C424B3" w:rsidRPr="004F2566">
        <w:rPr>
          <w:rFonts w:eastAsia="Times New Roman"/>
          <w:color w:val="000000"/>
          <w:spacing w:val="1"/>
          <w:sz w:val="24"/>
          <w:szCs w:val="24"/>
        </w:rPr>
        <w:t>низкий уровень.</w:t>
      </w:r>
    </w:p>
    <w:p w:rsidR="004F2566" w:rsidRPr="004F2566" w:rsidRDefault="009C3366" w:rsidP="009C3366">
      <w:pPr>
        <w:shd w:val="clear" w:color="auto" w:fill="FFFFFF"/>
        <w:tabs>
          <w:tab w:val="left" w:pos="1346"/>
        </w:tabs>
        <w:spacing w:before="36"/>
        <w:rPr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 xml:space="preserve">     </w:t>
      </w:r>
      <w:r w:rsidR="00626395">
        <w:rPr>
          <w:rFonts w:eastAsia="Times New Roman"/>
          <w:color w:val="000000"/>
          <w:spacing w:val="3"/>
          <w:sz w:val="24"/>
          <w:szCs w:val="24"/>
        </w:rPr>
        <w:t>6.4</w:t>
      </w:r>
      <w:r w:rsidR="00C424B3">
        <w:rPr>
          <w:rFonts w:eastAsia="Times New Roman"/>
          <w:color w:val="000000"/>
          <w:spacing w:val="3"/>
          <w:sz w:val="24"/>
          <w:szCs w:val="24"/>
        </w:rPr>
        <w:t xml:space="preserve">. </w:t>
      </w:r>
      <w:r w:rsidR="00626395">
        <w:rPr>
          <w:rFonts w:eastAsia="Times New Roman"/>
          <w:color w:val="000000"/>
          <w:spacing w:val="3"/>
          <w:sz w:val="24"/>
          <w:szCs w:val="24"/>
        </w:rPr>
        <w:t>Результаты текущего контроля и</w:t>
      </w:r>
      <w:r w:rsidR="004F2566" w:rsidRPr="004F2566">
        <w:rPr>
          <w:rFonts w:eastAsia="Times New Roman"/>
          <w:color w:val="000000"/>
          <w:spacing w:val="3"/>
          <w:sz w:val="24"/>
          <w:szCs w:val="24"/>
        </w:rPr>
        <w:t xml:space="preserve"> промежуточной  аттестации фиксируются</w:t>
      </w:r>
      <w:r w:rsidR="004F2566" w:rsidRPr="004F2566">
        <w:rPr>
          <w:rFonts w:eastAsia="Times New Roman"/>
          <w:color w:val="000000"/>
          <w:spacing w:val="3"/>
          <w:sz w:val="24"/>
          <w:szCs w:val="24"/>
        </w:rPr>
        <w:br/>
      </w:r>
      <w:r w:rsidR="004F2566" w:rsidRPr="004F2566">
        <w:rPr>
          <w:rFonts w:eastAsia="Times New Roman"/>
          <w:color w:val="000000"/>
          <w:spacing w:val="2"/>
          <w:sz w:val="24"/>
          <w:szCs w:val="24"/>
        </w:rPr>
        <w:t>в журнале учета работы педагога дополнительного образования.</w:t>
      </w:r>
    </w:p>
    <w:p w:rsidR="004F2566" w:rsidRPr="00C424B3" w:rsidRDefault="009C3366" w:rsidP="009C3366">
      <w:pPr>
        <w:pStyle w:val="a3"/>
        <w:shd w:val="clear" w:color="auto" w:fill="FFFFFF"/>
        <w:tabs>
          <w:tab w:val="left" w:pos="1346"/>
        </w:tabs>
        <w:spacing w:before="29"/>
        <w:ind w:left="142" w:hanging="142"/>
        <w:rPr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    </w:t>
      </w:r>
      <w:r w:rsidR="00626395">
        <w:rPr>
          <w:rFonts w:eastAsia="Times New Roman"/>
          <w:color w:val="000000"/>
          <w:spacing w:val="2"/>
          <w:sz w:val="24"/>
          <w:szCs w:val="24"/>
        </w:rPr>
        <w:t>6.5</w:t>
      </w:r>
      <w:r w:rsidR="00C424B3">
        <w:rPr>
          <w:rFonts w:eastAsia="Times New Roman"/>
          <w:color w:val="000000"/>
          <w:spacing w:val="2"/>
          <w:sz w:val="24"/>
          <w:szCs w:val="24"/>
        </w:rPr>
        <w:t xml:space="preserve">. </w:t>
      </w:r>
      <w:r w:rsidR="004F2566" w:rsidRPr="00C424B3">
        <w:rPr>
          <w:rFonts w:eastAsia="Times New Roman"/>
          <w:color w:val="000000"/>
          <w:spacing w:val="2"/>
          <w:sz w:val="24"/>
          <w:szCs w:val="24"/>
        </w:rPr>
        <w:t>В течение трех дней по окончании промежуточной и итоговой аттестации результаты</w:t>
      </w:r>
      <w:r w:rsidR="00C424B3">
        <w:rPr>
          <w:rFonts w:eastAsia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    </w:t>
      </w:r>
      <w:r w:rsidR="004F2566" w:rsidRPr="00C424B3">
        <w:rPr>
          <w:rFonts w:eastAsia="Times New Roman"/>
          <w:color w:val="000000"/>
          <w:spacing w:val="3"/>
          <w:sz w:val="24"/>
          <w:szCs w:val="24"/>
        </w:rPr>
        <w:t>доводятся до сведения обучающихся и их родителей (законных представителей)</w:t>
      </w:r>
    </w:p>
    <w:p w:rsidR="004F2566" w:rsidRPr="004F2566" w:rsidRDefault="009C3366" w:rsidP="00C13184">
      <w:pPr>
        <w:shd w:val="clear" w:color="auto" w:fill="FFFFFF"/>
        <w:tabs>
          <w:tab w:val="left" w:pos="1346"/>
        </w:tabs>
        <w:spacing w:before="36"/>
        <w:rPr>
          <w:color w:val="000000"/>
          <w:spacing w:val="-4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 xml:space="preserve">   </w:t>
      </w:r>
      <w:r w:rsidR="00626395">
        <w:rPr>
          <w:rFonts w:eastAsia="Times New Roman"/>
          <w:color w:val="000000"/>
          <w:spacing w:val="4"/>
          <w:sz w:val="24"/>
          <w:szCs w:val="24"/>
        </w:rPr>
        <w:t>6.6</w:t>
      </w:r>
      <w:r w:rsidR="00C424B3">
        <w:rPr>
          <w:rFonts w:eastAsia="Times New Roman"/>
          <w:color w:val="000000"/>
          <w:spacing w:val="4"/>
          <w:sz w:val="24"/>
          <w:szCs w:val="24"/>
        </w:rPr>
        <w:t xml:space="preserve">. </w:t>
      </w:r>
      <w:r w:rsidR="004F2566" w:rsidRPr="004F2566">
        <w:rPr>
          <w:rFonts w:eastAsia="Times New Roman"/>
          <w:color w:val="000000"/>
          <w:spacing w:val="4"/>
          <w:sz w:val="24"/>
          <w:szCs w:val="24"/>
        </w:rPr>
        <w:t>Учреждение     осуществляет     индивидуальный     учет     результатов     освоения</w:t>
      </w:r>
      <w:r w:rsidR="004F2566" w:rsidRPr="004F2566">
        <w:rPr>
          <w:rFonts w:eastAsia="Times New Roman"/>
          <w:color w:val="000000"/>
          <w:spacing w:val="4"/>
          <w:sz w:val="24"/>
          <w:szCs w:val="24"/>
        </w:rPr>
        <w:br/>
      </w:r>
      <w:r>
        <w:rPr>
          <w:rFonts w:eastAsia="Times New Roman"/>
          <w:color w:val="000000"/>
          <w:spacing w:val="3"/>
          <w:sz w:val="24"/>
          <w:szCs w:val="24"/>
        </w:rPr>
        <w:t xml:space="preserve">    </w:t>
      </w:r>
      <w:proofErr w:type="gramStart"/>
      <w:r w:rsidR="004F2566" w:rsidRPr="004F2566">
        <w:rPr>
          <w:rFonts w:eastAsia="Times New Roman"/>
          <w:color w:val="000000"/>
          <w:spacing w:val="3"/>
          <w:sz w:val="24"/>
          <w:szCs w:val="24"/>
        </w:rPr>
        <w:t>обучающимися</w:t>
      </w:r>
      <w:proofErr w:type="gramEnd"/>
      <w:r w:rsidR="004F2566" w:rsidRPr="004F2566">
        <w:rPr>
          <w:rFonts w:eastAsia="Times New Roman"/>
          <w:color w:val="000000"/>
          <w:spacing w:val="3"/>
          <w:sz w:val="24"/>
          <w:szCs w:val="24"/>
        </w:rPr>
        <w:t xml:space="preserve">   образовательных   программ.   Данные   заносятся   в   мониторинговые</w:t>
      </w:r>
      <w:r w:rsidR="004F2566" w:rsidRPr="004F2566">
        <w:rPr>
          <w:rFonts w:eastAsia="Times New Roman"/>
          <w:color w:val="000000"/>
          <w:spacing w:val="3"/>
          <w:sz w:val="24"/>
          <w:szCs w:val="24"/>
        </w:rPr>
        <w:br/>
      </w:r>
      <w:r>
        <w:rPr>
          <w:rFonts w:eastAsia="Times New Roman"/>
          <w:color w:val="000000"/>
          <w:spacing w:val="5"/>
          <w:sz w:val="24"/>
          <w:szCs w:val="24"/>
        </w:rPr>
        <w:t xml:space="preserve">    </w:t>
      </w:r>
      <w:r w:rsidR="004F2566" w:rsidRPr="004F2566">
        <w:rPr>
          <w:rFonts w:eastAsia="Times New Roman"/>
          <w:color w:val="000000"/>
          <w:spacing w:val="5"/>
          <w:sz w:val="24"/>
          <w:szCs w:val="24"/>
        </w:rPr>
        <w:t xml:space="preserve">таблицы и   хранятся в </w:t>
      </w:r>
      <w:proofErr w:type="gramStart"/>
      <w:r w:rsidR="004F2566" w:rsidRPr="004F2566">
        <w:rPr>
          <w:rFonts w:eastAsia="Times New Roman"/>
          <w:color w:val="000000"/>
          <w:spacing w:val="5"/>
          <w:sz w:val="24"/>
          <w:szCs w:val="24"/>
        </w:rPr>
        <w:t>архивах</w:t>
      </w:r>
      <w:proofErr w:type="gramEnd"/>
      <w:r w:rsidR="004F2566" w:rsidRPr="004F2566">
        <w:rPr>
          <w:rFonts w:eastAsia="Times New Roman"/>
          <w:color w:val="000000"/>
          <w:spacing w:val="5"/>
          <w:sz w:val="24"/>
          <w:szCs w:val="24"/>
        </w:rPr>
        <w:t xml:space="preserve"> данных об этих результатах на бумажных носителях в</w:t>
      </w:r>
      <w:r w:rsidR="004F2566" w:rsidRPr="004F2566">
        <w:rPr>
          <w:rFonts w:eastAsia="Times New Roman"/>
          <w:color w:val="000000"/>
          <w:spacing w:val="5"/>
          <w:sz w:val="24"/>
          <w:szCs w:val="24"/>
        </w:rPr>
        <w:br/>
      </w:r>
      <w:r>
        <w:rPr>
          <w:rFonts w:eastAsia="Times New Roman"/>
          <w:color w:val="000000"/>
          <w:spacing w:val="3"/>
          <w:sz w:val="24"/>
          <w:szCs w:val="24"/>
        </w:rPr>
        <w:t xml:space="preserve">     </w:t>
      </w:r>
      <w:r w:rsidR="004F2566" w:rsidRPr="004F2566">
        <w:rPr>
          <w:rFonts w:eastAsia="Times New Roman"/>
          <w:color w:val="000000"/>
          <w:spacing w:val="3"/>
          <w:sz w:val="24"/>
          <w:szCs w:val="24"/>
        </w:rPr>
        <w:t>порядке, установленном действующим законодательством Российской Федерации.</w:t>
      </w:r>
    </w:p>
    <w:p w:rsidR="004F2566" w:rsidRPr="009C3366" w:rsidRDefault="009C3366" w:rsidP="009C3366">
      <w:pPr>
        <w:shd w:val="clear" w:color="auto" w:fill="FFFFFF"/>
        <w:tabs>
          <w:tab w:val="left" w:pos="1346"/>
        </w:tabs>
        <w:spacing w:before="36"/>
        <w:rPr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9C3366">
        <w:rPr>
          <w:rFonts w:eastAsia="Times New Roman"/>
          <w:color w:val="000000"/>
          <w:spacing w:val="6"/>
          <w:sz w:val="24"/>
          <w:szCs w:val="24"/>
        </w:rPr>
        <w:t xml:space="preserve">  </w:t>
      </w:r>
      <w:r>
        <w:rPr>
          <w:rFonts w:eastAsia="Times New Roman"/>
          <w:color w:val="000000"/>
          <w:spacing w:val="6"/>
          <w:sz w:val="24"/>
          <w:szCs w:val="24"/>
        </w:rPr>
        <w:t>6.7.</w:t>
      </w:r>
      <w:r w:rsidRPr="009C3366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="00626395" w:rsidRPr="009C3366">
        <w:rPr>
          <w:rFonts w:eastAsia="Times New Roman"/>
          <w:color w:val="000000"/>
          <w:spacing w:val="6"/>
          <w:sz w:val="24"/>
          <w:szCs w:val="24"/>
        </w:rPr>
        <w:t xml:space="preserve">По окончании учебного года </w:t>
      </w:r>
      <w:r w:rsidR="004F2566" w:rsidRPr="009C3366">
        <w:rPr>
          <w:rFonts w:eastAsia="Times New Roman"/>
          <w:color w:val="000000"/>
          <w:spacing w:val="6"/>
          <w:sz w:val="24"/>
          <w:szCs w:val="24"/>
        </w:rPr>
        <w:t xml:space="preserve"> и </w:t>
      </w:r>
      <w:r w:rsidR="00626395" w:rsidRPr="009C3366">
        <w:rPr>
          <w:rFonts w:eastAsia="Times New Roman"/>
          <w:color w:val="000000"/>
          <w:spacing w:val="6"/>
          <w:sz w:val="24"/>
          <w:szCs w:val="24"/>
        </w:rPr>
        <w:t xml:space="preserve"> при условии освоения </w:t>
      </w:r>
      <w:proofErr w:type="gramStart"/>
      <w:r w:rsidR="00626395" w:rsidRPr="009C3366">
        <w:rPr>
          <w:rFonts w:eastAsia="Times New Roman"/>
          <w:color w:val="000000"/>
          <w:spacing w:val="6"/>
          <w:sz w:val="24"/>
          <w:szCs w:val="24"/>
        </w:rPr>
        <w:t>обучающимся</w:t>
      </w:r>
      <w:proofErr w:type="gramEnd"/>
      <w:r w:rsidR="00626395" w:rsidRPr="009C3366">
        <w:rPr>
          <w:rFonts w:eastAsia="Times New Roman"/>
          <w:color w:val="000000"/>
          <w:spacing w:val="6"/>
          <w:sz w:val="24"/>
          <w:szCs w:val="24"/>
        </w:rPr>
        <w:t xml:space="preserve"> дополнительной </w:t>
      </w:r>
      <w:r>
        <w:rPr>
          <w:rFonts w:eastAsia="Times New Roman"/>
          <w:color w:val="000000"/>
          <w:spacing w:val="6"/>
          <w:sz w:val="24"/>
          <w:szCs w:val="24"/>
        </w:rPr>
        <w:t xml:space="preserve">  </w:t>
      </w:r>
      <w:r w:rsidR="00626395" w:rsidRPr="009C3366">
        <w:rPr>
          <w:rFonts w:eastAsia="Times New Roman"/>
          <w:color w:val="000000"/>
          <w:spacing w:val="6"/>
          <w:sz w:val="24"/>
          <w:szCs w:val="24"/>
        </w:rPr>
        <w:t>общеразвивающей программы в полном объёме</w:t>
      </w:r>
      <w:r w:rsidR="004F2566" w:rsidRPr="009C3366">
        <w:rPr>
          <w:rFonts w:eastAsia="Times New Roman"/>
          <w:color w:val="000000"/>
          <w:spacing w:val="6"/>
          <w:sz w:val="24"/>
          <w:szCs w:val="24"/>
        </w:rPr>
        <w:t xml:space="preserve">  издается приказ об</w:t>
      </w:r>
      <w:r w:rsidR="00626395" w:rsidRPr="009C3366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="0028109C" w:rsidRPr="009C3366">
        <w:rPr>
          <w:rFonts w:eastAsia="Times New Roman"/>
          <w:color w:val="000000"/>
          <w:spacing w:val="2"/>
          <w:sz w:val="24"/>
          <w:szCs w:val="24"/>
        </w:rPr>
        <w:t>окончании</w:t>
      </w:r>
      <w:r w:rsidR="004F2566" w:rsidRPr="009C3366">
        <w:rPr>
          <w:rFonts w:eastAsia="Times New Roman"/>
          <w:color w:val="000000"/>
          <w:spacing w:val="2"/>
          <w:sz w:val="24"/>
          <w:szCs w:val="24"/>
        </w:rPr>
        <w:t xml:space="preserve"> обучения или переводе обучающихся на следующий учебный год.</w:t>
      </w:r>
    </w:p>
    <w:p w:rsidR="004F2566" w:rsidRPr="004F2566" w:rsidRDefault="004F2566" w:rsidP="00C13184">
      <w:pPr>
        <w:rPr>
          <w:sz w:val="24"/>
          <w:szCs w:val="24"/>
        </w:rPr>
      </w:pPr>
    </w:p>
    <w:sectPr w:rsidR="004F2566" w:rsidRPr="004F2566" w:rsidSect="004941D6">
      <w:pgSz w:w="11909" w:h="16834"/>
      <w:pgMar w:top="993" w:right="569" w:bottom="720" w:left="1276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E4CDD0"/>
    <w:lvl w:ilvl="0">
      <w:numFmt w:val="bullet"/>
      <w:lvlText w:val="*"/>
      <w:lvlJc w:val="left"/>
    </w:lvl>
  </w:abstractNum>
  <w:abstractNum w:abstractNumId="1">
    <w:nsid w:val="46A268FD"/>
    <w:multiLevelType w:val="multilevel"/>
    <w:tmpl w:val="0B204B78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>
    <w:nsid w:val="4B6C4409"/>
    <w:multiLevelType w:val="singleLevel"/>
    <w:tmpl w:val="C37C1038"/>
    <w:lvl w:ilvl="0">
      <w:start w:val="3"/>
      <w:numFmt w:val="decimal"/>
      <w:lvlText w:val="5.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">
    <w:nsid w:val="69066A41"/>
    <w:multiLevelType w:val="multilevel"/>
    <w:tmpl w:val="0152238A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">
    <w:nsid w:val="6A5762AC"/>
    <w:multiLevelType w:val="singleLevel"/>
    <w:tmpl w:val="6C72C360"/>
    <w:lvl w:ilvl="0">
      <w:start w:val="5"/>
      <w:numFmt w:val="decimal"/>
      <w:lvlText w:val="6.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4F2566"/>
    <w:rsid w:val="001835BF"/>
    <w:rsid w:val="002144CF"/>
    <w:rsid w:val="002164C7"/>
    <w:rsid w:val="00276F23"/>
    <w:rsid w:val="0028109C"/>
    <w:rsid w:val="002E0EEA"/>
    <w:rsid w:val="002E4D10"/>
    <w:rsid w:val="00321DFE"/>
    <w:rsid w:val="00331FD5"/>
    <w:rsid w:val="00355500"/>
    <w:rsid w:val="003A179F"/>
    <w:rsid w:val="00490985"/>
    <w:rsid w:val="004941D6"/>
    <w:rsid w:val="004E7EE7"/>
    <w:rsid w:val="004F2566"/>
    <w:rsid w:val="00597A6B"/>
    <w:rsid w:val="005A59CA"/>
    <w:rsid w:val="005E3A5B"/>
    <w:rsid w:val="00626395"/>
    <w:rsid w:val="00702E66"/>
    <w:rsid w:val="00740D24"/>
    <w:rsid w:val="0077337B"/>
    <w:rsid w:val="007F75A4"/>
    <w:rsid w:val="008F1306"/>
    <w:rsid w:val="009679C1"/>
    <w:rsid w:val="009C09A5"/>
    <w:rsid w:val="009C3366"/>
    <w:rsid w:val="00BD16C3"/>
    <w:rsid w:val="00BD55B1"/>
    <w:rsid w:val="00BE462E"/>
    <w:rsid w:val="00C019CE"/>
    <w:rsid w:val="00C07247"/>
    <w:rsid w:val="00C13184"/>
    <w:rsid w:val="00C424B3"/>
    <w:rsid w:val="00C61D18"/>
    <w:rsid w:val="00D047CD"/>
    <w:rsid w:val="00D72BC7"/>
    <w:rsid w:val="00DB0671"/>
    <w:rsid w:val="00E05736"/>
    <w:rsid w:val="00E7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4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2E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6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2023-09-08T06:34:00Z</dcterms:created>
  <dcterms:modified xsi:type="dcterms:W3CDTF">2023-09-12T05:05:00Z</dcterms:modified>
</cp:coreProperties>
</file>